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bidi w:val="0"/>
        <w:spacing w:after="299" w:line="440" w:lineRule="atLeast"/>
        <w:ind w:left="0" w:right="0" w:firstLine="0"/>
        <w:jc w:val="left"/>
        <w:rPr>
          <w:rFonts w:ascii="Times" w:hAnsi="Times"/>
          <w:b w:val="1"/>
          <w:bCs w:val="1"/>
          <w:sz w:val="36"/>
          <w:szCs w:val="36"/>
          <w:rtl w:val="0"/>
        </w:rPr>
      </w:pPr>
      <w:r>
        <w:rPr>
          <w:rFonts w:ascii="Times" w:hAnsi="Times"/>
          <w:b w:val="1"/>
          <w:bCs w:val="1"/>
          <w:sz w:val="36"/>
          <w:szCs w:val="36"/>
          <w:rtl w:val="0"/>
        </w:rPr>
        <w:drawing>
          <wp:anchor distT="152400" distB="152400" distL="152400" distR="152400" simplePos="0" relativeHeight="251659264" behindDoc="0" locked="0" layoutInCell="1" allowOverlap="1">
            <wp:simplePos x="0" y="0"/>
            <wp:positionH relativeFrom="margin">
              <wp:posOffset>-97789</wp:posOffset>
            </wp:positionH>
            <wp:positionV relativeFrom="page">
              <wp:posOffset>416560</wp:posOffset>
            </wp:positionV>
            <wp:extent cx="5006352" cy="4070914"/>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f"/>
                    <pic:cNvPicPr>
                      <a:picLocks noChangeAspect="1"/>
                    </pic:cNvPicPr>
                  </pic:nvPicPr>
                  <pic:blipFill>
                    <a:blip r:embed="rId4">
                      <a:extLst/>
                    </a:blip>
                    <a:srcRect l="0" t="0" r="0" b="12262"/>
                    <a:stretch>
                      <a:fillRect/>
                    </a:stretch>
                  </pic:blipFill>
                  <pic:spPr>
                    <a:xfrm>
                      <a:off x="0" y="0"/>
                      <a:ext cx="5006352" cy="4070914"/>
                    </a:xfrm>
                    <a:prstGeom prst="rect">
                      <a:avLst/>
                    </a:prstGeom>
                    <a:ln w="12700" cap="flat">
                      <a:noFill/>
                      <a:miter lim="400000"/>
                    </a:ln>
                    <a:effectLst/>
                  </pic:spPr>
                </pic:pic>
              </a:graphicData>
            </a:graphic>
          </wp:anchor>
        </w:drawing>
      </w:r>
    </w:p>
    <w:p>
      <w:pPr>
        <w:pStyle w:val="Standaard"/>
        <w:bidi w:val="0"/>
        <w:spacing w:after="299" w:line="440" w:lineRule="atLeast"/>
        <w:ind w:left="0" w:right="0" w:firstLine="0"/>
        <w:jc w:val="left"/>
        <w:rPr>
          <w:rFonts w:ascii="Times" w:cs="Times" w:hAnsi="Times" w:eastAsia="Times"/>
          <w:b w:val="1"/>
          <w:bCs w:val="1"/>
          <w:sz w:val="36"/>
          <w:szCs w:val="36"/>
          <w:rtl w:val="0"/>
        </w:rPr>
      </w:pPr>
      <w:r>
        <w:rPr>
          <w:rFonts w:ascii="Times" w:hAnsi="Times"/>
          <w:b w:val="1"/>
          <w:bCs w:val="1"/>
          <w:sz w:val="36"/>
          <w:szCs w:val="36"/>
          <w:rtl w:val="0"/>
          <w:lang w:val="nl-NL"/>
        </w:rPr>
        <w:t>Onvoltooid Toekomstige Tijd</w:t>
      </w:r>
    </w:p>
    <w:p>
      <w:pPr>
        <w:pStyle w:val="Standaard"/>
        <w:bidi w:val="0"/>
        <w:spacing w:after="281" w:line="340" w:lineRule="atLeast"/>
        <w:ind w:left="0" w:right="0" w:firstLine="0"/>
        <w:jc w:val="left"/>
        <w:rPr>
          <w:rFonts w:ascii="Times" w:cs="Times" w:hAnsi="Times" w:eastAsia="Times"/>
          <w:b w:val="1"/>
          <w:bCs w:val="1"/>
          <w:sz w:val="32"/>
          <w:szCs w:val="32"/>
          <w:rtl w:val="0"/>
        </w:rPr>
      </w:pPr>
      <w:r>
        <w:rPr>
          <w:rFonts w:ascii="Times" w:hAnsi="Times"/>
          <w:b w:val="1"/>
          <w:bCs w:val="1"/>
          <w:sz w:val="32"/>
          <w:szCs w:val="32"/>
          <w:rtl w:val="0"/>
        </w:rPr>
        <w:t>Bruno Lowagie</w:t>
      </w:r>
    </w:p>
    <w:p>
      <w:pPr>
        <w:pStyle w:val="Standaard"/>
        <w:bidi w:val="0"/>
        <w:spacing w:after="240" w:line="280" w:lineRule="atLeast"/>
        <w:ind w:left="0" w:right="0" w:firstLine="0"/>
        <w:jc w:val="left"/>
        <w:rPr>
          <w:rFonts w:ascii="Times" w:cs="Times" w:hAnsi="Times" w:eastAsia="Times"/>
          <w:b w:val="0"/>
          <w:bCs w:val="0"/>
          <w:sz w:val="24"/>
          <w:szCs w:val="24"/>
          <w:rtl w:val="0"/>
        </w:rPr>
      </w:pPr>
      <w:r>
        <w:rPr>
          <w:rFonts w:ascii="Times" w:hAnsi="Times"/>
          <w:b w:val="1"/>
          <w:bCs w:val="1"/>
          <w:sz w:val="24"/>
          <w:szCs w:val="24"/>
          <w:rtl w:val="0"/>
          <w:lang w:val="nl-NL"/>
        </w:rPr>
        <w:t>Tijdreizigers verkennen in 42 verhalen op eigen risico heden en verleden!</w:t>
      </w:r>
      <w:r>
        <w:rPr>
          <w:rFonts w:ascii="Times" w:hAnsi="Times"/>
          <w:b w:val="0"/>
          <w:bCs w:val="0"/>
          <w:sz w:val="24"/>
          <w:szCs w:val="24"/>
          <w:rtl w:val="0"/>
        </w:rPr>
        <w:t xml:space="preserve"> </w:t>
      </w: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hint="default"/>
          <w:sz w:val="24"/>
          <w:szCs w:val="24"/>
          <w:rtl w:val="0"/>
          <w:lang w:val="nl-NL"/>
        </w:rPr>
        <w:t>‘</w:t>
      </w:r>
      <w:r>
        <w:rPr>
          <w:rFonts w:ascii="Times" w:hAnsi="Times"/>
          <w:sz w:val="24"/>
          <w:szCs w:val="24"/>
          <w:rtl w:val="0"/>
          <w:lang w:val="nl-NL"/>
        </w:rPr>
        <w:t>Laat je meeslepen door de mogelijkheden, paradoxen en risico</w:t>
      </w:r>
      <w:r>
        <w:rPr>
          <w:rFonts w:ascii="Times" w:hAnsi="Times" w:hint="default"/>
          <w:sz w:val="24"/>
          <w:szCs w:val="24"/>
          <w:rtl w:val="0"/>
        </w:rPr>
        <w:t>’</w:t>
      </w:r>
      <w:r>
        <w:rPr>
          <w:rFonts w:ascii="Times" w:hAnsi="Times"/>
          <w:sz w:val="24"/>
          <w:szCs w:val="24"/>
          <w:rtl w:val="0"/>
          <w:lang w:val="nl-NL"/>
        </w:rPr>
        <w:t>s die het manipuleren van tijd met zich meebrengt. Ren achter Alice en laat Bruno Lowagie je gids zijn. Ik hoop dat je heelhuids terugkomt aan het kampvuur om over je belevenissen te vertellen</w:t>
      </w:r>
      <w:r>
        <w:rPr>
          <w:rFonts w:ascii="Times" w:hAnsi="Times" w:hint="default"/>
          <w:sz w:val="24"/>
          <w:szCs w:val="24"/>
          <w:rtl w:val="0"/>
          <w:lang w:val="nl-NL"/>
        </w:rPr>
        <w:t>’</w:t>
      </w:r>
      <w:r>
        <w:rPr>
          <w:rFonts w:ascii="Times" w:hAnsi="Times"/>
          <w:sz w:val="24"/>
          <w:szCs w:val="24"/>
          <w:rtl w:val="0"/>
        </w:rPr>
        <w:t xml:space="preserve"> </w:t>
      </w:r>
      <w:r>
        <w:rPr>
          <w:rFonts w:ascii="Times" w:hAnsi="Times"/>
          <w:i w:val="1"/>
          <w:iCs w:val="1"/>
          <w:sz w:val="24"/>
          <w:szCs w:val="24"/>
          <w:rtl w:val="0"/>
          <w:lang w:val="nl-NL"/>
        </w:rPr>
        <w:t>- Philippe Gijsels</w:t>
      </w: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b w:val="1"/>
          <w:bCs w:val="1"/>
          <w:sz w:val="24"/>
          <w:szCs w:val="24"/>
          <w:rtl w:val="0"/>
          <w:lang w:val="nl-NL"/>
        </w:rPr>
        <w:t>Voorwoord door Philippe Gijsels</w:t>
      </w:r>
      <w:r>
        <w:rPr>
          <w:rFonts w:ascii="Times" w:hAnsi="Times"/>
          <w:sz w:val="24"/>
          <w:szCs w:val="24"/>
          <w:rtl w:val="0"/>
          <w:lang w:val="en-US"/>
        </w:rPr>
        <w:t>, Chief Strategy Officer BNP Paribas Fortis.</w:t>
      </w:r>
    </w:p>
    <w:p>
      <w:pPr>
        <w:pStyle w:val="Standaard"/>
        <w:bidi w:val="0"/>
        <w:spacing w:after="240"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b w:val="1"/>
          <w:bCs w:val="1"/>
          <w:sz w:val="24"/>
          <w:szCs w:val="24"/>
          <w:rtl w:val="0"/>
        </w:rPr>
        <w:t>Bruno Lowagie</w:t>
      </w:r>
      <w:r>
        <w:rPr>
          <w:rFonts w:ascii="Times" w:hAnsi="Times"/>
          <w:sz w:val="24"/>
          <w:szCs w:val="24"/>
          <w:rtl w:val="0"/>
          <w:lang w:val="nl-NL"/>
        </w:rPr>
        <w:t xml:space="preserve"> keert na een carri</w:t>
      </w:r>
      <w:r>
        <w:rPr>
          <w:rFonts w:ascii="Times" w:hAnsi="Times" w:hint="default"/>
          <w:sz w:val="24"/>
          <w:szCs w:val="24"/>
          <w:rtl w:val="0"/>
          <w:lang w:val="fr-FR"/>
        </w:rPr>
        <w:t>è</w:t>
      </w:r>
      <w:r>
        <w:rPr>
          <w:rFonts w:ascii="Times" w:hAnsi="Times"/>
          <w:sz w:val="24"/>
          <w:szCs w:val="24"/>
          <w:rtl w:val="0"/>
          <w:lang w:val="nl-NL"/>
        </w:rPr>
        <w:t xml:space="preserve">re van een kwarteeuw in de IT-sector terug naar een oude passie: schrijven. In 2021 verscheen zijn Engelstalige autobiografie </w:t>
      </w:r>
      <w:r>
        <w:rPr>
          <w:rFonts w:ascii="Times" w:hAnsi="Times"/>
          <w:i w:val="1"/>
          <w:iCs w:val="1"/>
          <w:sz w:val="24"/>
          <w:szCs w:val="24"/>
          <w:rtl w:val="0"/>
          <w:lang w:val="fr-FR"/>
        </w:rPr>
        <w:t>Entreprenerd</w:t>
      </w:r>
      <w:r>
        <w:rPr>
          <w:rFonts w:ascii="Times" w:hAnsi="Times"/>
          <w:sz w:val="24"/>
          <w:szCs w:val="24"/>
          <w:rtl w:val="0"/>
          <w:lang w:val="nl-NL"/>
        </w:rPr>
        <w:t>, waarin hij onthulde hoe hij samen met zijn vrouw een internationaal technologiebedrijf uitbouwde van startup tot exit.</w:t>
      </w:r>
      <w:r>
        <w:rPr>
          <w:rFonts w:ascii="Arial Unicode MS" w:cs="Arial Unicode MS" w:hAnsi="Arial Unicode MS" w:eastAsia="Arial Unicode MS"/>
          <w:b w:val="0"/>
          <w:bCs w:val="0"/>
          <w:i w:val="0"/>
          <w:iCs w:val="0"/>
          <w:sz w:val="24"/>
          <w:szCs w:val="24"/>
          <w:rtl w:val="0"/>
        </w:rPr>
        <w:br w:type="textWrapping"/>
      </w:r>
      <w:r>
        <w:rPr>
          <w:rFonts w:ascii="Times" w:hAnsi="Times"/>
          <w:sz w:val="24"/>
          <w:szCs w:val="24"/>
          <w:rtl w:val="0"/>
          <w:lang w:val="nl-NL"/>
        </w:rPr>
        <w:t xml:space="preserve">Met </w:t>
      </w:r>
      <w:r>
        <w:rPr>
          <w:rFonts w:ascii="Times" w:hAnsi="Times"/>
          <w:b w:val="1"/>
          <w:bCs w:val="1"/>
          <w:sz w:val="24"/>
          <w:szCs w:val="24"/>
          <w:rtl w:val="0"/>
          <w:lang w:val="nl-NL"/>
        </w:rPr>
        <w:t>Onvoltooid toekomstige tijd</w:t>
      </w:r>
      <w:r>
        <w:rPr>
          <w:rFonts w:ascii="Times" w:hAnsi="Times"/>
          <w:sz w:val="24"/>
          <w:szCs w:val="24"/>
          <w:rtl w:val="0"/>
          <w:lang w:val="nl-NL"/>
        </w:rPr>
        <w:t xml:space="preserve"> bundelt hij twee</w:t>
      </w:r>
      <w:r>
        <w:rPr>
          <w:rFonts w:ascii="Times" w:hAnsi="Times" w:hint="default"/>
          <w:sz w:val="24"/>
          <w:szCs w:val="24"/>
          <w:rtl w:val="0"/>
          <w:lang w:val="nl-NL"/>
        </w:rPr>
        <w:t>ë</w:t>
      </w:r>
      <w:r>
        <w:rPr>
          <w:rFonts w:ascii="Times" w:hAnsi="Times"/>
          <w:sz w:val="24"/>
          <w:szCs w:val="24"/>
          <w:rtl w:val="0"/>
          <w:lang w:val="nl-NL"/>
        </w:rPr>
        <w:t>nveertig korte verhalen die hij schreef sinds hij dat bedrijf in 2018 verliet.</w:t>
      </w: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sz w:val="24"/>
          <w:szCs w:val="24"/>
          <w:rtl w:val="0"/>
          <w:lang w:val="nl-NL"/>
        </w:rPr>
        <w:t>Softcover uitgave - prijs</w:t>
      </w:r>
      <w:r>
        <w:rPr>
          <w:rFonts w:ascii="Times" w:hAnsi="Times" w:hint="default"/>
          <w:sz w:val="24"/>
          <w:szCs w:val="24"/>
          <w:rtl w:val="0"/>
        </w:rPr>
        <w:t> </w:t>
      </w:r>
      <w:r>
        <w:rPr>
          <w:rFonts w:ascii="Times" w:hAnsi="Times"/>
          <w:sz w:val="24"/>
          <w:szCs w:val="24"/>
          <w:rtl w:val="0"/>
          <w:lang w:val="pt-PT"/>
        </w:rPr>
        <w:t>24 euro</w:t>
      </w:r>
      <w:r>
        <w:rPr>
          <w:rFonts w:ascii="Times" w:hAnsi="Times"/>
          <w:b w:val="1"/>
          <w:bCs w:val="1"/>
          <w:sz w:val="24"/>
          <w:szCs w:val="24"/>
          <w:rtl w:val="0"/>
          <w:lang w:val="nl-NL"/>
        </w:rPr>
        <w:t xml:space="preserve"> - </w:t>
      </w:r>
      <w:r>
        <w:rPr>
          <w:rFonts w:ascii="Times" w:hAnsi="Times"/>
          <w:sz w:val="24"/>
          <w:szCs w:val="24"/>
          <w:rtl w:val="0"/>
        </w:rPr>
        <w:t>15 x 23 cm, 344</w:t>
      </w:r>
      <w:r>
        <w:rPr>
          <w:rFonts w:ascii="Times" w:hAnsi="Times" w:hint="default"/>
          <w:sz w:val="24"/>
          <w:szCs w:val="24"/>
          <w:rtl w:val="0"/>
        </w:rPr>
        <w:t> </w:t>
      </w:r>
      <w:r>
        <w:rPr>
          <w:rFonts w:ascii="Times" w:hAnsi="Times"/>
          <w:sz w:val="24"/>
          <w:szCs w:val="24"/>
          <w:rtl w:val="0"/>
          <w:lang w:val="it-IT"/>
        </w:rPr>
        <w:t>pagina</w:t>
      </w:r>
      <w:r>
        <w:rPr>
          <w:rFonts w:ascii="Times" w:hAnsi="Times" w:hint="default"/>
          <w:sz w:val="24"/>
          <w:szCs w:val="24"/>
          <w:rtl w:val="0"/>
        </w:rPr>
        <w:t>’</w:t>
      </w:r>
      <w:r>
        <w:rPr>
          <w:rFonts w:ascii="Times" w:hAnsi="Times"/>
          <w:sz w:val="24"/>
          <w:szCs w:val="24"/>
          <w:rtl w:val="0"/>
        </w:rPr>
        <w:t>s</w:t>
      </w:r>
      <w:r>
        <w:rPr>
          <w:rFonts w:ascii="Times" w:hAnsi="Times" w:hint="default"/>
          <w:sz w:val="24"/>
          <w:szCs w:val="24"/>
          <w:rtl w:val="0"/>
        </w:rPr>
        <w:t> </w:t>
      </w:r>
      <w:r>
        <w:rPr>
          <w:rFonts w:ascii="Times" w:hAnsi="Times"/>
          <w:sz w:val="24"/>
          <w:szCs w:val="24"/>
          <w:rtl w:val="0"/>
          <w:lang w:val="nl-NL"/>
        </w:rPr>
        <w:t>-</w:t>
      </w:r>
      <w:r>
        <w:rPr>
          <w:rFonts w:ascii="Times" w:hAnsi="Times" w:hint="default"/>
          <w:sz w:val="24"/>
          <w:szCs w:val="24"/>
          <w:rtl w:val="0"/>
        </w:rPr>
        <w:t> </w:t>
      </w:r>
      <w:r>
        <w:rPr>
          <w:rFonts w:ascii="Times" w:hAnsi="Times"/>
          <w:sz w:val="24"/>
          <w:szCs w:val="24"/>
          <w:rtl w:val="0"/>
        </w:rPr>
        <w:t>ISBN 97-8-908343</w:t>
      </w:r>
      <w:r>
        <w:rPr>
          <w:rFonts w:ascii="Times" w:hAnsi="Times" w:hint="default"/>
          <w:sz w:val="24"/>
          <w:szCs w:val="24"/>
          <w:rtl w:val="0"/>
        </w:rPr>
        <w:t>–</w:t>
      </w:r>
      <w:r>
        <w:rPr>
          <w:rFonts w:ascii="Times" w:hAnsi="Times"/>
          <w:sz w:val="24"/>
          <w:szCs w:val="24"/>
          <w:rtl w:val="0"/>
        </w:rPr>
        <w:t>9983</w:t>
      </w:r>
      <w:r>
        <w:rPr>
          <w:rFonts w:ascii="Arial Unicode MS" w:cs="Arial Unicode MS" w:hAnsi="Arial Unicode MS" w:eastAsia="Arial Unicode MS"/>
          <w:b w:val="0"/>
          <w:bCs w:val="0"/>
          <w:i w:val="0"/>
          <w:iCs w:val="0"/>
          <w:sz w:val="24"/>
          <w:szCs w:val="24"/>
          <w:rtl w:val="0"/>
        </w:rPr>
        <w:br w:type="textWrapping"/>
      </w:r>
      <w:r>
        <w:rPr>
          <w:rFonts w:ascii="Times" w:hAnsi="Times"/>
          <w:sz w:val="24"/>
          <w:szCs w:val="24"/>
          <w:rtl w:val="0"/>
          <w:lang w:val="da-DK"/>
        </w:rPr>
        <w:t>Cover art: Johnny Bekaert</w:t>
      </w:r>
    </w:p>
    <w:p>
      <w:pPr>
        <w:pStyle w:val="Standaard"/>
        <w:bidi w:val="0"/>
        <w:spacing w:line="280" w:lineRule="atLeast"/>
        <w:ind w:left="0" w:right="0" w:firstLine="0"/>
        <w:jc w:val="left"/>
        <w:rPr>
          <w:rFonts w:ascii="Times" w:cs="Times" w:hAnsi="Times" w:eastAsia="Times"/>
          <w:outline w:val="0"/>
          <w:color w:val="0075b9"/>
          <w:sz w:val="24"/>
          <w:szCs w:val="24"/>
          <w:u w:val="none"/>
          <w:rtl w:val="0"/>
          <w14:textFill>
            <w14:solidFill>
              <w14:srgbClr w14:val="0076BA"/>
            </w14:solidFill>
          </w14:textFill>
        </w:rPr>
      </w:pPr>
      <w:r>
        <w:rPr>
          <w:rStyle w:val="Hyperlink.0"/>
          <w:rFonts w:ascii="Times" w:cs="Times" w:hAnsi="Times" w:eastAsia="Times"/>
          <w:outline w:val="0"/>
          <w:color w:val="0075b9"/>
          <w:sz w:val="24"/>
          <w:szCs w:val="24"/>
          <w:u w:val="single"/>
          <w:rtl w:val="0"/>
          <w14:textFill>
            <w14:solidFill>
              <w14:srgbClr w14:val="0076BA"/>
            </w14:solidFill>
          </w14:textFill>
        </w:rPr>
        <w:fldChar w:fldCharType="begin" w:fldLock="0"/>
      </w:r>
      <w:r>
        <w:rPr>
          <w:rStyle w:val="Hyperlink.0"/>
          <w:rFonts w:ascii="Times" w:cs="Times" w:hAnsi="Times" w:eastAsia="Times"/>
          <w:outline w:val="0"/>
          <w:color w:val="0075b9"/>
          <w:sz w:val="24"/>
          <w:szCs w:val="24"/>
          <w:u w:val="single"/>
          <w:rtl w:val="0"/>
          <w14:textFill>
            <w14:solidFill>
              <w14:srgbClr w14:val="0076BA"/>
            </w14:solidFill>
          </w14:textFill>
        </w:rPr>
        <w:instrText xml:space="preserve"> HYPERLINK "https://nl.wikipedia.org/wiki/Bruno_Lowagie"</w:instrText>
      </w:r>
      <w:r>
        <w:rPr>
          <w:rStyle w:val="Hyperlink.0"/>
          <w:rFonts w:ascii="Times" w:cs="Times" w:hAnsi="Times" w:eastAsia="Times"/>
          <w:outline w:val="0"/>
          <w:color w:val="0075b9"/>
          <w:sz w:val="24"/>
          <w:szCs w:val="24"/>
          <w:u w:val="single"/>
          <w:rtl w:val="0"/>
          <w14:textFill>
            <w14:solidFill>
              <w14:srgbClr w14:val="0076BA"/>
            </w14:solidFill>
          </w14:textFill>
        </w:rPr>
        <w:fldChar w:fldCharType="separate" w:fldLock="0"/>
      </w:r>
      <w:r>
        <w:rPr>
          <w:rStyle w:val="Hyperlink.0"/>
          <w:rFonts w:ascii="Times" w:hAnsi="Times"/>
          <w:outline w:val="0"/>
          <w:color w:val="0075b9"/>
          <w:sz w:val="24"/>
          <w:szCs w:val="24"/>
          <w:u w:val="single"/>
          <w:rtl w:val="0"/>
          <w:lang w:val="nl-NL"/>
          <w14:textFill>
            <w14:solidFill>
              <w14:srgbClr w14:val="0076BA"/>
            </w14:solidFill>
          </w14:textFill>
        </w:rPr>
        <w:t>Over Bruno Lowagie</w:t>
      </w:r>
      <w:r>
        <w:rPr>
          <w:rFonts w:ascii="Times" w:cs="Times" w:hAnsi="Times" w:eastAsia="Times"/>
          <w:outline w:val="0"/>
          <w:color w:val="0075b9"/>
          <w:sz w:val="24"/>
          <w:szCs w:val="24"/>
          <w:u w:val="single"/>
          <w:rtl w:val="0"/>
          <w14:textFill>
            <w14:solidFill>
              <w14:srgbClr w14:val="0076BA"/>
            </w14:solidFill>
          </w14:textFill>
        </w:rPr>
        <w:fldChar w:fldCharType="end" w:fldLock="0"/>
      </w:r>
    </w:p>
    <w:p>
      <w:pPr>
        <w:pStyle w:val="Standaard"/>
        <w:bidi w:val="0"/>
        <w:spacing w:line="280" w:lineRule="atLeast"/>
        <w:ind w:left="0" w:right="0" w:firstLine="0"/>
        <w:jc w:val="left"/>
        <w:rPr>
          <w:rFonts w:ascii="Times" w:cs="Times" w:hAnsi="Times" w:eastAsia="Times"/>
          <w:sz w:val="24"/>
          <w:szCs w:val="24"/>
          <w:rtl w:val="0"/>
        </w:rPr>
      </w:pPr>
      <w:r>
        <w:rPr>
          <w:rStyle w:val="Hyperlink.1"/>
          <w:rFonts w:ascii="Times" w:cs="Times" w:hAnsi="Times" w:eastAsia="Times"/>
          <w:sz w:val="24"/>
          <w:szCs w:val="24"/>
          <w:rtl w:val="0"/>
        </w:rPr>
        <w:fldChar w:fldCharType="begin" w:fldLock="0"/>
      </w:r>
      <w:r>
        <w:rPr>
          <w:rStyle w:val="Hyperlink.1"/>
          <w:rFonts w:ascii="Times" w:cs="Times" w:hAnsi="Times" w:eastAsia="Times"/>
          <w:sz w:val="24"/>
          <w:szCs w:val="24"/>
          <w:rtl w:val="0"/>
        </w:rPr>
        <w:instrText xml:space="preserve"> HYPERLINK "https://nl.wikipedia.org/wiki/Johnny_Bekaert"</w:instrText>
      </w:r>
      <w:r>
        <w:rPr>
          <w:rStyle w:val="Hyperlink.1"/>
          <w:rFonts w:ascii="Times" w:cs="Times" w:hAnsi="Times" w:eastAsia="Times"/>
          <w:sz w:val="24"/>
          <w:szCs w:val="24"/>
          <w:rtl w:val="0"/>
        </w:rPr>
        <w:fldChar w:fldCharType="separate" w:fldLock="0"/>
      </w:r>
      <w:r>
        <w:rPr>
          <w:rStyle w:val="Hyperlink.1"/>
          <w:rFonts w:ascii="Times" w:hAnsi="Times"/>
          <w:sz w:val="24"/>
          <w:szCs w:val="24"/>
          <w:rtl w:val="0"/>
          <w:lang w:val="nl-NL"/>
        </w:rPr>
        <w:t>Over Johnny Bekaert</w:t>
      </w:r>
      <w:r>
        <w:rPr>
          <w:rFonts w:ascii="Times" w:cs="Times" w:hAnsi="Times" w:eastAsia="Times"/>
          <w:sz w:val="24"/>
          <w:szCs w:val="24"/>
          <w:rtl w:val="0"/>
        </w:rPr>
        <w:fldChar w:fldCharType="end" w:fldLock="0"/>
      </w:r>
    </w:p>
    <w:p>
      <w:pPr>
        <w:pStyle w:val="Standaard"/>
        <w:bidi w:val="0"/>
        <w:spacing w:line="280" w:lineRule="atLeast"/>
        <w:ind w:left="0" w:right="0" w:firstLine="0"/>
        <w:jc w:val="left"/>
        <w:rPr>
          <w:rFonts w:ascii="Times" w:cs="Times" w:hAnsi="Times" w:eastAsia="Times"/>
          <w:sz w:val="24"/>
          <w:szCs w:val="24"/>
          <w:rtl w:val="0"/>
        </w:rPr>
      </w:pP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b w:val="1"/>
          <w:bCs w:val="1"/>
          <w:sz w:val="24"/>
          <w:szCs w:val="24"/>
          <w:rtl w:val="0"/>
          <w:lang w:val="nl-NL"/>
        </w:rPr>
        <w:t>Poespa Producties</w:t>
      </w:r>
      <w:r>
        <w:rPr>
          <w:rFonts w:ascii="Times" w:hAnsi="Times"/>
          <w:sz w:val="24"/>
          <w:szCs w:val="24"/>
          <w:rtl w:val="0"/>
          <w:lang w:val="nl-NL"/>
        </w:rPr>
        <w:t>, in 2019 opgericht, specialiseert zich in de uitgave van fantastiek, Gentse publicaties (literatuur, kunst, geschiedenis) en literaire / artistieke monografie</w:t>
      </w:r>
      <w:r>
        <w:rPr>
          <w:rFonts w:ascii="Times" w:hAnsi="Times" w:hint="default"/>
          <w:sz w:val="24"/>
          <w:szCs w:val="24"/>
          <w:rtl w:val="0"/>
          <w:lang w:val="nl-NL"/>
        </w:rPr>
        <w:t>ë</w:t>
      </w:r>
      <w:r>
        <w:rPr>
          <w:rFonts w:ascii="Times" w:hAnsi="Times"/>
          <w:sz w:val="24"/>
          <w:szCs w:val="24"/>
          <w:rtl w:val="0"/>
        </w:rPr>
        <w:t>n</w:t>
      </w:r>
      <w:r>
        <w:rPr>
          <w:rFonts w:ascii="Times" w:hAnsi="Times"/>
          <w:sz w:val="24"/>
          <w:szCs w:val="24"/>
          <w:rtl w:val="0"/>
          <w:lang w:val="nl-NL"/>
        </w:rPr>
        <w:t>.</w:t>
      </w:r>
      <w:r>
        <w:rPr>
          <w:rFonts w:ascii="Arial Unicode MS" w:cs="Arial Unicode MS" w:hAnsi="Arial Unicode MS" w:eastAsia="Arial Unicode MS"/>
          <w:b w:val="0"/>
          <w:bCs w:val="0"/>
          <w:i w:val="0"/>
          <w:iCs w:val="0"/>
          <w:sz w:val="24"/>
          <w:szCs w:val="24"/>
          <w:rtl w:val="0"/>
        </w:rPr>
        <w:br w:type="textWrapping"/>
      </w:r>
      <w:r>
        <w:rPr>
          <w:rStyle w:val="Hyperlink.1"/>
          <w:rFonts w:ascii="Times" w:cs="Times" w:hAnsi="Times" w:eastAsia="Times"/>
          <w:sz w:val="24"/>
          <w:szCs w:val="24"/>
          <w:rtl w:val="0"/>
        </w:rPr>
        <w:fldChar w:fldCharType="begin" w:fldLock="0"/>
      </w:r>
      <w:r>
        <w:rPr>
          <w:rStyle w:val="Hyperlink.1"/>
          <w:rFonts w:ascii="Times" w:cs="Times" w:hAnsi="Times" w:eastAsia="Times"/>
          <w:sz w:val="24"/>
          <w:szCs w:val="24"/>
          <w:rtl w:val="0"/>
        </w:rPr>
        <w:instrText xml:space="preserve"> HYPERLINK "https://www.johnnybekaert.be/poespa-index.html"</w:instrText>
      </w:r>
      <w:r>
        <w:rPr>
          <w:rStyle w:val="Hyperlink.1"/>
          <w:rFonts w:ascii="Times" w:cs="Times" w:hAnsi="Times" w:eastAsia="Times"/>
          <w:sz w:val="24"/>
          <w:szCs w:val="24"/>
          <w:rtl w:val="0"/>
        </w:rPr>
        <w:fldChar w:fldCharType="separate" w:fldLock="0"/>
      </w:r>
      <w:r>
        <w:rPr>
          <w:rStyle w:val="Hyperlink.1"/>
          <w:rFonts w:ascii="Times" w:hAnsi="Times"/>
          <w:sz w:val="24"/>
          <w:szCs w:val="24"/>
          <w:rtl w:val="0"/>
          <w:lang w:val="nl-NL"/>
        </w:rPr>
        <w:t>website</w:t>
      </w:r>
      <w:r>
        <w:rPr>
          <w:rFonts w:ascii="Times" w:cs="Times" w:hAnsi="Times" w:eastAsia="Times"/>
          <w:sz w:val="24"/>
          <w:szCs w:val="24"/>
          <w:rtl w:val="0"/>
        </w:rPr>
        <w:fldChar w:fldCharType="end" w:fldLock="0"/>
      </w:r>
      <w:r>
        <w:rPr>
          <w:rFonts w:ascii="Times" w:hAnsi="Times"/>
          <w:sz w:val="24"/>
          <w:szCs w:val="24"/>
          <w:rtl w:val="0"/>
          <w:lang w:val="nl-NL"/>
        </w:rPr>
        <w:t xml:space="preserve"> - </w:t>
      </w:r>
      <w:r>
        <w:rPr>
          <w:rStyle w:val="Hyperlink.1"/>
          <w:rFonts w:ascii="Times" w:cs="Times" w:hAnsi="Times" w:eastAsia="Times"/>
          <w:sz w:val="24"/>
          <w:szCs w:val="24"/>
          <w:rtl w:val="0"/>
        </w:rPr>
        <w:fldChar w:fldCharType="begin" w:fldLock="0"/>
      </w:r>
      <w:r>
        <w:rPr>
          <w:rStyle w:val="Hyperlink.1"/>
          <w:rFonts w:ascii="Times" w:cs="Times" w:hAnsi="Times" w:eastAsia="Times"/>
          <w:sz w:val="24"/>
          <w:szCs w:val="24"/>
          <w:rtl w:val="0"/>
        </w:rPr>
        <w:instrText xml:space="preserve"> HYPERLINK "https://www.instagram.com/poespaproducties/"</w:instrText>
      </w:r>
      <w:r>
        <w:rPr>
          <w:rStyle w:val="Hyperlink.1"/>
          <w:rFonts w:ascii="Times" w:cs="Times" w:hAnsi="Times" w:eastAsia="Times"/>
          <w:sz w:val="24"/>
          <w:szCs w:val="24"/>
          <w:rtl w:val="0"/>
        </w:rPr>
        <w:fldChar w:fldCharType="separate" w:fldLock="0"/>
      </w:r>
      <w:r>
        <w:rPr>
          <w:rStyle w:val="Hyperlink.1"/>
          <w:rFonts w:ascii="Times" w:hAnsi="Times"/>
          <w:sz w:val="24"/>
          <w:szCs w:val="24"/>
          <w:rtl w:val="0"/>
          <w:lang w:val="nl-NL"/>
        </w:rPr>
        <w:t>instagram</w:t>
      </w:r>
      <w:r>
        <w:rPr>
          <w:rFonts w:ascii="Times" w:cs="Times" w:hAnsi="Times" w:eastAsia="Times"/>
          <w:sz w:val="24"/>
          <w:szCs w:val="24"/>
          <w:rtl w:val="0"/>
        </w:rPr>
        <w:fldChar w:fldCharType="end" w:fldLock="0"/>
      </w:r>
    </w:p>
    <w:p>
      <w:pPr>
        <w:pStyle w:val="Standaard"/>
        <w:bidi w:val="0"/>
        <w:spacing w:after="240" w:line="280" w:lineRule="atLeast"/>
        <w:ind w:left="0" w:right="0" w:firstLine="0"/>
        <w:jc w:val="left"/>
        <w:rPr>
          <w:rFonts w:ascii="Times" w:cs="Times" w:hAnsi="Times" w:eastAsia="Times"/>
          <w:sz w:val="24"/>
          <w:szCs w:val="24"/>
          <w:rtl w:val="0"/>
        </w:rPr>
      </w:pPr>
    </w:p>
    <w:p>
      <w:pPr>
        <w:pStyle w:val="Standaard"/>
        <w:bidi w:val="0"/>
        <w:spacing w:after="240" w:line="280" w:lineRule="atLeast"/>
        <w:ind w:left="0" w:right="0" w:firstLine="0"/>
        <w:jc w:val="left"/>
        <w:rPr>
          <w:u w:color="000000"/>
          <w:rtl w:val="0"/>
          <w14:textOutline w14:w="12700" w14:cap="flat">
            <w14:noFill/>
            <w14:miter w14:lim="400000"/>
          </w14:textOutline>
        </w:rPr>
      </w:pPr>
    </w:p>
    <w:p>
      <w:pPr>
        <w:pStyle w:val="Standaard"/>
        <w:bidi w:val="0"/>
        <w:ind w:left="0" w:right="0" w:firstLine="0"/>
        <w:jc w:val="left"/>
        <w:rPr>
          <w:rFonts w:ascii="Verdana" w:cs="Verdana" w:hAnsi="Verdana" w:eastAsia="Verdana"/>
          <w:sz w:val="28"/>
          <w:szCs w:val="28"/>
          <w:shd w:val="clear" w:color="auto" w:fill="ffffff"/>
          <w:rtl w:val="0"/>
        </w:rPr>
      </w:pPr>
      <w:r>
        <w:rPr>
          <w:rFonts w:ascii="Verdana" w:cs="Verdana" w:hAnsi="Verdana" w:eastAsia="Verdana"/>
          <w:sz w:val="28"/>
          <w:szCs w:val="28"/>
          <w:shd w:val="clear" w:color="auto" w:fill="fefefe"/>
          <w:rtl w:val="0"/>
        </w:rPr>
        <w:drawing>
          <wp:inline distT="0" distB="0" distL="0" distR="0">
            <wp:extent cx="1596945" cy="1145238"/>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onbekend.png"/>
                    <pic:cNvPicPr>
                      <a:picLocks noChangeAspect="1"/>
                    </pic:cNvPicPr>
                  </pic:nvPicPr>
                  <pic:blipFill>
                    <a:blip r:embed="rId5">
                      <a:extLst/>
                    </a:blip>
                    <a:stretch>
                      <a:fillRect/>
                    </a:stretch>
                  </pic:blipFill>
                  <pic:spPr>
                    <a:xfrm>
                      <a:off x="0" y="0"/>
                      <a:ext cx="1596945" cy="1145238"/>
                    </a:xfrm>
                    <a:prstGeom prst="rect">
                      <a:avLst/>
                    </a:prstGeom>
                    <a:ln w="12700" cap="flat">
                      <a:noFill/>
                      <a:miter lim="400000"/>
                    </a:ln>
                    <a:effectLst/>
                  </pic:spPr>
                </pic:pic>
              </a:graphicData>
            </a:graphic>
          </wp:inline>
        </w:drawing>
      </w:r>
    </w:p>
    <w:p>
      <w:pPr>
        <w:pStyle w:val="Standaard"/>
        <w:bidi w:val="0"/>
        <w:ind w:left="0" w:right="0" w:firstLine="0"/>
        <w:jc w:val="left"/>
        <w:rPr>
          <w:rFonts w:ascii="Verdana" w:cs="Verdana" w:hAnsi="Verdana" w:eastAsia="Verdana"/>
          <w:sz w:val="28"/>
          <w:szCs w:val="28"/>
          <w:shd w:val="clear" w:color="auto" w:fill="ffffff"/>
          <w:rtl w:val="0"/>
        </w:rPr>
      </w:pPr>
    </w:p>
    <w:p>
      <w:pPr>
        <w:pStyle w:val="Tabelstijl 2"/>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 xml:space="preserve">Poespa Producties specialiseert zich in de uitgave </w:t>
      </w:r>
    </w:p>
    <w:p>
      <w:pPr>
        <w:pStyle w:val="Tabelstijl 2"/>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van Gentse publicaties (literatuur, kunst, geschiedenis)</w:t>
      </w:r>
    </w:p>
    <w:p>
      <w:pPr>
        <w:pStyle w:val="Tabelstijl 2"/>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en van literaire / artistieke monografie</w:t>
      </w:r>
      <w:r>
        <w:rPr>
          <w:rFonts w:ascii="Times" w:hAnsi="Times" w:hint="default"/>
          <w:outline w:val="0"/>
          <w:color w:val="e53a79"/>
          <w:sz w:val="24"/>
          <w:szCs w:val="24"/>
          <w:rtl w:val="0"/>
          <w:lang w:val="nl-NL"/>
          <w14:textFill>
            <w14:solidFill>
              <w14:srgbClr w14:val="E63B7A"/>
            </w14:solidFill>
          </w14:textFill>
        </w:rPr>
        <w:t>ë</w:t>
      </w:r>
      <w:r>
        <w:rPr>
          <w:rFonts w:ascii="Times" w:hAnsi="Times"/>
          <w:outline w:val="0"/>
          <w:color w:val="e53a79"/>
          <w:sz w:val="24"/>
          <w:szCs w:val="24"/>
          <w:rtl w:val="0"/>
          <w:lang w:val="nl-NL"/>
          <w14:textFill>
            <w14:solidFill>
              <w14:srgbClr w14:val="E63B7A"/>
            </w14:solidFill>
          </w14:textFill>
        </w:rPr>
        <w:t>n.</w:t>
      </w:r>
    </w:p>
    <w:p>
      <w:pPr>
        <w:pStyle w:val="Tabelstijl 2"/>
        <w:bidi w:val="0"/>
        <w:spacing w:line="280" w:lineRule="atLeast"/>
        <w:ind w:left="0" w:right="0" w:firstLine="0"/>
        <w:jc w:val="left"/>
        <w:rPr>
          <w:rFonts w:ascii="Times" w:cs="Times" w:hAnsi="Times" w:eastAsia="Times"/>
          <w:outline w:val="0"/>
          <w:color w:val="2536b4"/>
          <w:sz w:val="24"/>
          <w:szCs w:val="24"/>
          <w:rtl w:val="0"/>
          <w14:textFill>
            <w14:solidFill>
              <w14:srgbClr w14:val="2537B4"/>
            </w14:solidFill>
          </w14:textFill>
        </w:rPr>
      </w:pPr>
      <w:r>
        <w:rPr>
          <w:rFonts w:ascii="Times" w:hAnsi="Times"/>
          <w:outline w:val="0"/>
          <w:color w:val="2536b4"/>
          <w:sz w:val="24"/>
          <w:szCs w:val="24"/>
          <w:rtl w:val="0"/>
          <w:lang w:val="nl-NL"/>
          <w14:textFill>
            <w14:solidFill>
              <w14:srgbClr w14:val="2537B4"/>
            </w14:solidFill>
          </w14:textFill>
        </w:rPr>
        <w:t xml:space="preserve">johnny bekaert ottergemsesteenweg 334 </w:t>
      </w:r>
      <w:r>
        <w:rPr>
          <w:rFonts w:ascii="Times" w:hAnsi="Times" w:hint="default"/>
          <w:outline w:val="0"/>
          <w:color w:val="2536b4"/>
          <w:sz w:val="24"/>
          <w:szCs w:val="24"/>
          <w:rtl w:val="0"/>
          <w:lang w:val="nl-NL"/>
          <w14:textFill>
            <w14:solidFill>
              <w14:srgbClr w14:val="2537B4"/>
            </w14:solidFill>
          </w14:textFill>
        </w:rPr>
        <w:t xml:space="preserve">– </w:t>
      </w:r>
      <w:r>
        <w:rPr>
          <w:rFonts w:ascii="Times" w:hAnsi="Times"/>
          <w:outline w:val="0"/>
          <w:color w:val="2536b4"/>
          <w:sz w:val="24"/>
          <w:szCs w:val="24"/>
          <w:rtl w:val="0"/>
          <w:lang w:val="nl-NL"/>
          <w14:textFill>
            <w14:solidFill>
              <w14:srgbClr w14:val="2537B4"/>
            </w14:solidFill>
          </w14:textFill>
        </w:rPr>
        <w:t xml:space="preserve">9000 gent </w:t>
      </w:r>
    </w:p>
    <w:p>
      <w:pPr>
        <w:pStyle w:val="Tabelstijl 2"/>
        <w:bidi w:val="0"/>
        <w:spacing w:line="280" w:lineRule="atLeast"/>
        <w:ind w:left="0" w:right="0" w:firstLine="0"/>
        <w:jc w:val="left"/>
        <w:rPr>
          <w:rFonts w:ascii="Times" w:cs="Times" w:hAnsi="Times" w:eastAsia="Times"/>
          <w:outline w:val="0"/>
          <w:color w:val="2536b4"/>
          <w:sz w:val="24"/>
          <w:szCs w:val="24"/>
          <w:rtl w:val="0"/>
          <w14:textFill>
            <w14:solidFill>
              <w14:srgbClr w14:val="2537B4"/>
            </w14:solidFill>
          </w14:textFill>
        </w:rPr>
      </w:pPr>
      <w:r>
        <w:rPr>
          <w:rFonts w:ascii="Times" w:hAnsi="Times"/>
          <w:outline w:val="0"/>
          <w:color w:val="2536b4"/>
          <w:sz w:val="24"/>
          <w:szCs w:val="24"/>
          <w:rtl w:val="0"/>
          <w:lang w:val="nl-NL"/>
          <w14:textFill>
            <w14:solidFill>
              <w14:srgbClr w14:val="2537B4"/>
            </w14:solidFill>
          </w14:textFill>
        </w:rPr>
        <w:t>09 329 48 68 - 0484 279 035</w:t>
      </w:r>
    </w:p>
    <w:p>
      <w:pPr>
        <w:pStyle w:val="Standaard"/>
        <w:bidi w:val="0"/>
        <w:spacing w:after="240" w:line="280" w:lineRule="atLeast"/>
        <w:ind w:left="0" w:right="0" w:firstLine="0"/>
        <w:jc w:val="left"/>
        <w:rPr>
          <w:rtl w:val="0"/>
        </w:rPr>
      </w:pPr>
      <w:r>
        <w:rPr>
          <w:rFonts w:ascii="Times" w:hAnsi="Times"/>
          <w:outline w:val="0"/>
          <w:color w:val="2536b4"/>
          <w:sz w:val="24"/>
          <w:szCs w:val="24"/>
          <w:u w:color="000000"/>
          <w:rtl w:val="0"/>
          <w:lang w:val="nl-NL"/>
          <w14:textOutline w14:w="12700" w14:cap="flat">
            <w14:noFill/>
            <w14:miter w14:lim="400000"/>
          </w14:textOutline>
          <w14:textFill>
            <w14:solidFill>
              <w14:srgbClr w14:val="2537B4"/>
            </w14:solidFill>
          </w14:textFill>
        </w:rPr>
        <w:t xml:space="preserve">PoesPa Producties is een afdeling van </w:t>
      </w:r>
      <w:r>
        <w:rPr>
          <w:rStyle w:val="Hyperlink.2"/>
          <w:rFonts w:ascii="Times" w:cs="Times" w:hAnsi="Times" w:eastAsia="Times"/>
          <w:outline w:val="0"/>
          <w:color w:val="2536b4"/>
          <w:sz w:val="24"/>
          <w:szCs w:val="24"/>
          <w:u w:val="single" w:color="0076ba"/>
          <w:rtl w:val="0"/>
          <w:lang w:val="en-US"/>
          <w14:textOutline w14:w="12700" w14:cap="flat">
            <w14:noFill/>
            <w14:miter w14:lim="400000"/>
          </w14:textOutline>
          <w14:textFill>
            <w14:solidFill>
              <w14:srgbClr w14:val="2537B4"/>
            </w14:solidFill>
          </w14:textFill>
        </w:rPr>
        <w:fldChar w:fldCharType="begin" w:fldLock="0"/>
      </w:r>
      <w:r>
        <w:rPr>
          <w:rStyle w:val="Hyperlink.2"/>
          <w:rFonts w:ascii="Times" w:cs="Times" w:hAnsi="Times" w:eastAsia="Times"/>
          <w:outline w:val="0"/>
          <w:color w:val="2536b4"/>
          <w:sz w:val="24"/>
          <w:szCs w:val="24"/>
          <w:u w:val="single" w:color="0076ba"/>
          <w:rtl w:val="0"/>
          <w:lang w:val="en-US"/>
          <w14:textOutline w14:w="12700" w14:cap="flat">
            <w14:noFill/>
            <w14:miter w14:lim="400000"/>
          </w14:textOutline>
          <w14:textFill>
            <w14:solidFill>
              <w14:srgbClr w14:val="2537B4"/>
            </w14:solidFill>
          </w14:textFill>
        </w:rPr>
        <w:instrText xml:space="preserve"> HYPERLINK "https://www.johnnybekaert.be/"</w:instrText>
      </w:r>
      <w:r>
        <w:rPr>
          <w:rStyle w:val="Hyperlink.2"/>
          <w:rFonts w:ascii="Times" w:cs="Times" w:hAnsi="Times" w:eastAsia="Times"/>
          <w:outline w:val="0"/>
          <w:color w:val="2536b4"/>
          <w:sz w:val="24"/>
          <w:szCs w:val="24"/>
          <w:u w:val="single" w:color="0076ba"/>
          <w:rtl w:val="0"/>
          <w:lang w:val="en-US"/>
          <w14:textOutline w14:w="12700" w14:cap="flat">
            <w14:noFill/>
            <w14:miter w14:lim="400000"/>
          </w14:textOutline>
          <w14:textFill>
            <w14:solidFill>
              <w14:srgbClr w14:val="2537B4"/>
            </w14:solidFill>
          </w14:textFill>
        </w:rPr>
        <w:fldChar w:fldCharType="separate" w:fldLock="0"/>
      </w:r>
      <w:r>
        <w:rPr>
          <w:rStyle w:val="Hyperlink.2"/>
          <w:rFonts w:ascii="Times" w:hAnsi="Times"/>
          <w:outline w:val="0"/>
          <w:color w:val="2536b4"/>
          <w:sz w:val="24"/>
          <w:szCs w:val="24"/>
          <w:u w:val="single" w:color="0076ba"/>
          <w:rtl w:val="0"/>
          <w:lang w:val="nl-NL"/>
          <w14:textOutline w14:w="12700" w14:cap="flat">
            <w14:noFill/>
            <w14:miter w14:lim="400000"/>
          </w14:textOutline>
          <w14:textFill>
            <w14:solidFill>
              <w14:srgbClr w14:val="2537B4"/>
            </w14:solidFill>
          </w14:textFill>
        </w:rPr>
        <w:t>johnny bekaert graphic things</w:t>
      </w:r>
      <w:r>
        <w:rPr>
          <w:rFonts w:ascii="Times" w:cs="Times" w:hAnsi="Times" w:eastAsia="Times"/>
          <w:outline w:val="0"/>
          <w:color w:val="2536b4"/>
          <w:sz w:val="24"/>
          <w:szCs w:val="24"/>
          <w:u w:color="000000"/>
          <w:rtl w:val="0"/>
          <w14:textOutline w14:w="12700" w14:cap="flat">
            <w14:noFill/>
            <w14:miter w14:lim="400000"/>
          </w14:textOutline>
          <w14:textFill>
            <w14:solidFill>
              <w14:srgbClr w14:val="2537B4"/>
            </w14:solidFill>
          </w14:textFill>
        </w:rPr>
        <w:fldChar w:fldCharType="end" w:fldLock="0"/>
      </w:r>
      <w:r>
        <w:rPr>
          <w:rFonts w:ascii="Times" w:cs="Times" w:hAnsi="Times" w:eastAsia="Times"/>
          <w:outline w:val="0"/>
          <w:color w:val="2536b4"/>
          <w:sz w:val="24"/>
          <w:szCs w:val="24"/>
          <w:u w:color="000000"/>
          <w:rtl w:val="0"/>
          <w14:textOutline w14:w="12700" w14:cap="flat">
            <w14:noFill/>
            <w14:miter w14:lim="400000"/>
          </w14:textOutline>
          <w14:textFill>
            <w14:solidFill>
              <w14:srgbClr w14:val="2537B4"/>
            </w14:solidFill>
          </w14:textFill>
        </w:rPr>
      </w:r>
    </w:p>
    <w:sectPr>
      <w:headerReference w:type="default" r:id="rId6"/>
      <w:footerReference w:type="default" r:id="rId7"/>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 w:type="character" w:styleId="Hyperlink.1">
    <w:name w:val="Hyperlink.1"/>
    <w:basedOn w:val="Hyperlink.0"/>
    <w:next w:val="Hyperlink.1"/>
    <w:rPr>
      <w:outline w:val="0"/>
      <w:color w:val="0075b9"/>
      <w14:textFill>
        <w14:solidFill>
          <w14:srgbClr w14:val="0076BA"/>
        </w14:solidFill>
      </w14:textFill>
    </w:rPr>
  </w:style>
  <w:style w:type="paragraph" w:styleId="Tabelstijl 2">
    <w:name w:val="Tabelstijl 2"/>
    <w:next w:val="Tabelstij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vertAlign w:val="baseline"/>
      <w:lang w:val="nl-NL"/>
      <w14:textOutline>
        <w14:noFill/>
      </w14:textOutline>
      <w14:textFill>
        <w14:solidFill>
          <w14:srgbClr w14:val="000000"/>
        </w14:solidFill>
      </w14:textFill>
    </w:rPr>
  </w:style>
  <w:style w:type="character" w:styleId="Geen">
    <w:name w:val="Geen"/>
  </w:style>
  <w:style w:type="character" w:styleId="Hyperlink.2">
    <w:name w:val="Hyperlink.2"/>
    <w:basedOn w:val="Geen"/>
    <w:next w:val="Hyperlink.2"/>
    <w:rPr>
      <w:u w:val="single" w:color="0076ba"/>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